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E9" w:rsidRDefault="00544CF1">
      <w:r>
        <w:t>Лейтенант Шубин Иван Павлович родился в 1914 году в деревне Ерёмино Чебсарского района Вологодской области. В 1942 году закончил с отличием Вологодский сельскохозяйственный институт. Комсорг 160 гвардейского стрелкового полка 54 гвардейской стрелковой дивизии. Награжден двумя орденами Красной звезды и орденом Отечественной войны 2 степени. 11 июля 1944 года был тяжело ранен на реке Щара, а 17 июля скончался от ран в 101-ом эвакогоспитале, размещавшемся в то время в деревне Туча Клецкого района Минской области, где и был захоронен в братской могиле.</w:t>
      </w:r>
      <w:bookmarkStart w:id="0" w:name="_GoBack"/>
      <w:bookmarkEnd w:id="0"/>
    </w:p>
    <w:sectPr w:rsidR="0069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49"/>
    <w:rsid w:val="00496C49"/>
    <w:rsid w:val="00544CF1"/>
    <w:rsid w:val="006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slang</dc:creator>
  <cp:keywords/>
  <dc:description/>
  <cp:lastModifiedBy>slang</cp:lastModifiedBy>
  <cp:revision>3</cp:revision>
  <dcterms:created xsi:type="dcterms:W3CDTF">2017-04-26T17:32:00Z</dcterms:created>
  <dcterms:modified xsi:type="dcterms:W3CDTF">2017-04-26T17:39:00Z</dcterms:modified>
</cp:coreProperties>
</file>